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QUINTANA, S.ST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199508192023211014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Komputerisasi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