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ALFIA RAHMA ZAHARA, S.Gz.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199611152023212005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SRAGEN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November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Gizi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Pabelan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Nutrisionis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300.000,00 (tiga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