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SUCIWININGSIH,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198705112023212016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Mei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Patemon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